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BA1" w:rsidRPr="00A4285C" w:rsidRDefault="00F26BA1" w:rsidP="0046476E">
      <w:pPr>
        <w:pStyle w:val="1"/>
        <w:jc w:val="center"/>
        <w:rPr>
          <w:color w:val="auto"/>
        </w:rPr>
      </w:pPr>
      <w:r>
        <w:rPr>
          <w:color w:val="auto"/>
        </w:rPr>
        <w:t xml:space="preserve">                                                                                                           </w:t>
      </w:r>
      <w:proofErr w:type="spellStart"/>
      <w:r w:rsidRPr="00A4285C">
        <w:rPr>
          <w:color w:val="auto"/>
        </w:rPr>
        <w:t>Справочно</w:t>
      </w:r>
      <w:proofErr w:type="spellEnd"/>
    </w:p>
    <w:p w:rsidR="000C2F5B" w:rsidRDefault="000C2F5B" w:rsidP="000C2F5B">
      <w:pPr>
        <w:pStyle w:val="1"/>
        <w:jc w:val="center"/>
        <w:rPr>
          <w:b w:val="0"/>
          <w:color w:val="auto"/>
          <w:sz w:val="20"/>
          <w:szCs w:val="20"/>
        </w:rPr>
      </w:pPr>
      <w:proofErr w:type="gramStart"/>
      <w:r>
        <w:rPr>
          <w:color w:val="auto"/>
          <w:sz w:val="24"/>
          <w:szCs w:val="24"/>
        </w:rPr>
        <w:t>Отчет об исполнении межбюджетных трансфертов, передаваемых  бюджету муници</w:t>
      </w:r>
      <w:r w:rsidR="00CB2A3C">
        <w:rPr>
          <w:color w:val="auto"/>
          <w:sz w:val="24"/>
          <w:szCs w:val="24"/>
        </w:rPr>
        <w:t>пальног</w:t>
      </w:r>
      <w:r w:rsidR="00C66D34">
        <w:rPr>
          <w:color w:val="auto"/>
          <w:sz w:val="24"/>
          <w:szCs w:val="24"/>
        </w:rPr>
        <w:t>о образования  «</w:t>
      </w:r>
      <w:proofErr w:type="spellStart"/>
      <w:r w:rsidR="00C66D34">
        <w:rPr>
          <w:color w:val="auto"/>
          <w:sz w:val="24"/>
          <w:szCs w:val="24"/>
        </w:rPr>
        <w:t>Гурезь-Пудгинское</w:t>
      </w:r>
      <w:proofErr w:type="spellEnd"/>
      <w:r>
        <w:rPr>
          <w:color w:val="auto"/>
          <w:sz w:val="24"/>
          <w:szCs w:val="24"/>
        </w:rPr>
        <w:t>»  из бюджета муниципального образования «</w:t>
      </w:r>
      <w:proofErr w:type="spellStart"/>
      <w:r>
        <w:rPr>
          <w:color w:val="auto"/>
          <w:sz w:val="24"/>
          <w:szCs w:val="24"/>
        </w:rPr>
        <w:t>Вавожский</w:t>
      </w:r>
      <w:proofErr w:type="spellEnd"/>
      <w:r>
        <w:rPr>
          <w:color w:val="auto"/>
          <w:sz w:val="24"/>
          <w:szCs w:val="24"/>
        </w:rPr>
        <w:t xml:space="preserve"> район» на осущест</w:t>
      </w:r>
      <w:r w:rsidR="004A1E21">
        <w:rPr>
          <w:color w:val="auto"/>
          <w:sz w:val="24"/>
          <w:szCs w:val="24"/>
        </w:rPr>
        <w:t>вление части полномочий  за 2018</w:t>
      </w:r>
      <w:r w:rsidR="00C970AD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год </w:t>
      </w:r>
      <w:r>
        <w:rPr>
          <w:b w:val="0"/>
          <w:color w:val="auto"/>
          <w:sz w:val="20"/>
          <w:szCs w:val="20"/>
        </w:rPr>
        <w:t xml:space="preserve">(дорожная деятельность в отношении автомобильных дорог местного значения в границах населенных пунктов поселения </w:t>
      </w:r>
      <w:r w:rsidR="00D13224">
        <w:rPr>
          <w:sz w:val="20"/>
          <w:szCs w:val="20"/>
        </w:rPr>
        <w:t xml:space="preserve">и (или) вне границ населенных пунктов Поселения </w:t>
      </w:r>
      <w:r>
        <w:rPr>
          <w:b w:val="0"/>
          <w:color w:val="auto"/>
          <w:sz w:val="20"/>
          <w:szCs w:val="20"/>
        </w:rPr>
        <w:t>и обеспечение безопасности дорожного движения на них, включая создание и обеспечение функционирования парковок (парковочных мест), а также</w:t>
      </w:r>
      <w:proofErr w:type="gramEnd"/>
      <w:r>
        <w:rPr>
          <w:b w:val="0"/>
          <w:color w:val="auto"/>
          <w:sz w:val="20"/>
          <w:szCs w:val="20"/>
        </w:rPr>
        <w:t xml:space="preserve">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Федерации).</w:t>
      </w:r>
    </w:p>
    <w:p w:rsidR="000C2F5B" w:rsidRDefault="000C2F5B" w:rsidP="00644C7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44C7E" w:rsidRPr="00644C7E" w:rsidRDefault="00644C7E" w:rsidP="00644C7E">
      <w:pPr>
        <w:jc w:val="right"/>
        <w:rPr>
          <w:rFonts w:ascii="Times New Roman" w:hAnsi="Times New Roman" w:cs="Times New Roman"/>
          <w:sz w:val="24"/>
          <w:szCs w:val="24"/>
        </w:rPr>
      </w:pPr>
      <w:r w:rsidRPr="00644C7E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9"/>
        <w:gridCol w:w="6519"/>
        <w:gridCol w:w="2373"/>
      </w:tblGrid>
      <w:tr w:rsidR="00644C7E" w:rsidRPr="00644C7E" w:rsidTr="006A62BE">
        <w:tc>
          <w:tcPr>
            <w:tcW w:w="679" w:type="dxa"/>
          </w:tcPr>
          <w:p w:rsidR="00644C7E" w:rsidRPr="00644C7E" w:rsidRDefault="00644C7E" w:rsidP="00F26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C7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44C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44C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519" w:type="dxa"/>
          </w:tcPr>
          <w:p w:rsidR="00644C7E" w:rsidRPr="00644C7E" w:rsidRDefault="00644C7E" w:rsidP="00F26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C7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73" w:type="dxa"/>
          </w:tcPr>
          <w:p w:rsidR="00644C7E" w:rsidRPr="00644C7E" w:rsidRDefault="00644C7E" w:rsidP="00F26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C7E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644C7E" w:rsidRPr="00644C7E" w:rsidTr="006A62BE">
        <w:tc>
          <w:tcPr>
            <w:tcW w:w="679" w:type="dxa"/>
          </w:tcPr>
          <w:p w:rsidR="00644C7E" w:rsidRPr="00644C7E" w:rsidRDefault="00644C7E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9" w:type="dxa"/>
          </w:tcPr>
          <w:p w:rsidR="00644C7E" w:rsidRPr="00D22135" w:rsidRDefault="00644C7E" w:rsidP="00F26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13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Источники образования</w:t>
            </w:r>
          </w:p>
        </w:tc>
        <w:tc>
          <w:tcPr>
            <w:tcW w:w="2373" w:type="dxa"/>
          </w:tcPr>
          <w:p w:rsidR="00644C7E" w:rsidRPr="00644C7E" w:rsidRDefault="00644C7E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C7E" w:rsidRPr="00A4285C" w:rsidTr="00F9156B">
        <w:trPr>
          <w:trHeight w:val="2779"/>
        </w:trPr>
        <w:tc>
          <w:tcPr>
            <w:tcW w:w="679" w:type="dxa"/>
          </w:tcPr>
          <w:p w:rsidR="00644C7E" w:rsidRPr="00644C7E" w:rsidRDefault="00644C7E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519" w:type="dxa"/>
          </w:tcPr>
          <w:p w:rsidR="00644C7E" w:rsidRDefault="003B5097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F9156B" w:rsidRDefault="00F9156B" w:rsidP="00F91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средства, выделенные по постановлению Администрации муниципального образо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Вавожский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от 22.01.2018г. №37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9156B" w:rsidRPr="00644C7E" w:rsidRDefault="00F9156B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3" w:type="dxa"/>
          </w:tcPr>
          <w:p w:rsidR="00644C7E" w:rsidRDefault="004A1E21" w:rsidP="002E3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877,85263</w:t>
            </w:r>
          </w:p>
          <w:p w:rsidR="00F9156B" w:rsidRDefault="00F9156B" w:rsidP="002E3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56B" w:rsidRDefault="00F9156B" w:rsidP="002E3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56B" w:rsidRDefault="00F9156B" w:rsidP="002E3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56B" w:rsidRDefault="00F9156B" w:rsidP="002E3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56B" w:rsidRDefault="00F9156B" w:rsidP="002E3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56B" w:rsidRPr="00644C7E" w:rsidRDefault="00F9156B" w:rsidP="002E3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29336F" w:rsidRPr="00644C7E" w:rsidTr="006A62BE">
        <w:trPr>
          <w:trHeight w:val="1014"/>
        </w:trPr>
        <w:tc>
          <w:tcPr>
            <w:tcW w:w="679" w:type="dxa"/>
          </w:tcPr>
          <w:p w:rsidR="0029336F" w:rsidRDefault="0029336F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519" w:type="dxa"/>
          </w:tcPr>
          <w:p w:rsidR="00A4285C" w:rsidRDefault="0029336F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6F">
              <w:rPr>
                <w:rFonts w:ascii="Times New Roman" w:hAnsi="Times New Roman" w:cs="Times New Roman"/>
                <w:sz w:val="24"/>
                <w:szCs w:val="24"/>
              </w:rPr>
              <w:t>Иные доходы</w:t>
            </w:r>
            <w:proofErr w:type="gramStart"/>
            <w:r w:rsidR="00A4285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A428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3BFD" w:rsidRDefault="002E3BFD" w:rsidP="00F91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09F" w:rsidRDefault="00B1509F" w:rsidP="00B150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EA1" w:rsidRPr="0029336F" w:rsidRDefault="00DD7DB9" w:rsidP="00413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3" w:type="dxa"/>
          </w:tcPr>
          <w:p w:rsidR="0029336F" w:rsidRDefault="0029336F" w:rsidP="00F26BA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0111B" w:rsidRDefault="00B0111B" w:rsidP="0062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17E" w:rsidRDefault="008C317E" w:rsidP="0062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17E" w:rsidRDefault="008C317E" w:rsidP="0062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2BE" w:rsidRDefault="006A62BE" w:rsidP="0062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DB9" w:rsidRPr="00F47A4B" w:rsidRDefault="00DD7DB9" w:rsidP="0062734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A2D14" w:rsidRPr="00644C7E" w:rsidTr="006A62BE">
        <w:tc>
          <w:tcPr>
            <w:tcW w:w="679" w:type="dxa"/>
          </w:tcPr>
          <w:p w:rsidR="00AA2D14" w:rsidRDefault="00AA2D14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:rsidR="00AA2D14" w:rsidRPr="00AA2D14" w:rsidRDefault="00AA2D14" w:rsidP="00F26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D14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1</w:t>
            </w:r>
          </w:p>
        </w:tc>
        <w:tc>
          <w:tcPr>
            <w:tcW w:w="2373" w:type="dxa"/>
          </w:tcPr>
          <w:p w:rsidR="00AA2D14" w:rsidRPr="00A4285C" w:rsidRDefault="00F9156B" w:rsidP="00C46C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877,85263</w:t>
            </w:r>
          </w:p>
        </w:tc>
      </w:tr>
      <w:tr w:rsidR="00644C7E" w:rsidRPr="00644C7E" w:rsidTr="006A62BE">
        <w:tc>
          <w:tcPr>
            <w:tcW w:w="679" w:type="dxa"/>
          </w:tcPr>
          <w:p w:rsidR="00644C7E" w:rsidRPr="00644C7E" w:rsidRDefault="00644C7E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9" w:type="dxa"/>
          </w:tcPr>
          <w:p w:rsidR="00644C7E" w:rsidRPr="00D22135" w:rsidRDefault="00644C7E" w:rsidP="00F26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135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Направления расходования</w:t>
            </w:r>
          </w:p>
        </w:tc>
        <w:tc>
          <w:tcPr>
            <w:tcW w:w="2373" w:type="dxa"/>
          </w:tcPr>
          <w:p w:rsidR="00644C7E" w:rsidRPr="00644C7E" w:rsidRDefault="00644C7E" w:rsidP="00F26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C7E" w:rsidRPr="00644C7E" w:rsidTr="006A62BE">
        <w:tc>
          <w:tcPr>
            <w:tcW w:w="679" w:type="dxa"/>
          </w:tcPr>
          <w:p w:rsidR="00644C7E" w:rsidRPr="00644C7E" w:rsidRDefault="00644C7E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:rsidR="0029336F" w:rsidRPr="00F47A4B" w:rsidRDefault="00C51C6A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Передаваемые полномочия по дорожной деятельности </w:t>
            </w:r>
            <w:r w:rsidR="00F9156B">
              <w:rPr>
                <w:rFonts w:ascii="Times New Roman" w:hAnsi="Times New Roman" w:cs="Times New Roman"/>
                <w:sz w:val="24"/>
                <w:szCs w:val="24"/>
              </w:rPr>
              <w:t>(р</w:t>
            </w:r>
            <w:r w:rsidR="0029336F" w:rsidRPr="00F47A4B">
              <w:rPr>
                <w:rFonts w:ascii="Times New Roman" w:hAnsi="Times New Roman" w:cs="Times New Roman"/>
                <w:sz w:val="24"/>
                <w:szCs w:val="24"/>
              </w:rPr>
              <w:t>емонт и содержание автомобильных дорог  общего пользования</w:t>
            </w:r>
            <w:r w:rsidR="00F47A4B" w:rsidRPr="00F47A4B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регионального и </w:t>
            </w:r>
            <w:r w:rsidR="0029336F" w:rsidRPr="00F47A4B">
              <w:rPr>
                <w:rFonts w:ascii="Times New Roman" w:hAnsi="Times New Roman" w:cs="Times New Roman"/>
                <w:sz w:val="24"/>
                <w:szCs w:val="24"/>
              </w:rPr>
              <w:t xml:space="preserve">  межмуниципального значения</w:t>
            </w:r>
            <w:r w:rsidR="00F915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44C7E" w:rsidRPr="00644C7E" w:rsidRDefault="00644C7E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3" w:type="dxa"/>
          </w:tcPr>
          <w:p w:rsidR="00644C7E" w:rsidRPr="00644C7E" w:rsidRDefault="00F9156B" w:rsidP="00F26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877,85263</w:t>
            </w:r>
          </w:p>
        </w:tc>
      </w:tr>
      <w:tr w:rsidR="009F1D0D" w:rsidRPr="00644C7E" w:rsidTr="006A62BE">
        <w:tc>
          <w:tcPr>
            <w:tcW w:w="679" w:type="dxa"/>
          </w:tcPr>
          <w:p w:rsidR="009F1D0D" w:rsidRPr="00644C7E" w:rsidRDefault="009F1D0D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  <w:tcBorders>
              <w:right w:val="single" w:sz="4" w:space="0" w:color="auto"/>
            </w:tcBorders>
          </w:tcPr>
          <w:p w:rsidR="009F1D0D" w:rsidRPr="00AA2D14" w:rsidRDefault="009F1D0D" w:rsidP="00F26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D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73" w:type="dxa"/>
            <w:tcBorders>
              <w:left w:val="single" w:sz="4" w:space="0" w:color="auto"/>
            </w:tcBorders>
          </w:tcPr>
          <w:p w:rsidR="009F1D0D" w:rsidRPr="00F26BA1" w:rsidRDefault="00F9156B" w:rsidP="002447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877,85263</w:t>
            </w:r>
          </w:p>
        </w:tc>
      </w:tr>
      <w:tr w:rsidR="00F26BA1" w:rsidTr="006A6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7"/>
        </w:trPr>
        <w:tc>
          <w:tcPr>
            <w:tcW w:w="679" w:type="dxa"/>
          </w:tcPr>
          <w:p w:rsidR="00F26BA1" w:rsidRDefault="00F26BA1" w:rsidP="00F26BA1"/>
        </w:tc>
        <w:tc>
          <w:tcPr>
            <w:tcW w:w="6519" w:type="dxa"/>
          </w:tcPr>
          <w:p w:rsidR="00F26BA1" w:rsidRDefault="00990209" w:rsidP="00C46C98">
            <w:r>
              <w:rPr>
                <w:rFonts w:ascii="Times New Roman" w:hAnsi="Times New Roman"/>
                <w:sz w:val="24"/>
                <w:szCs w:val="24"/>
              </w:rPr>
              <w:t>Возврат неиспользованных средств</w:t>
            </w:r>
            <w:r w:rsidR="006A62BE">
              <w:rPr>
                <w:rFonts w:ascii="Times New Roman" w:hAnsi="Times New Roman"/>
                <w:sz w:val="24"/>
                <w:szCs w:val="24"/>
              </w:rPr>
              <w:t xml:space="preserve"> межбюджетных трансфертов </w:t>
            </w:r>
          </w:p>
        </w:tc>
        <w:tc>
          <w:tcPr>
            <w:tcW w:w="2373" w:type="dxa"/>
          </w:tcPr>
          <w:p w:rsidR="00F26BA1" w:rsidRPr="00F26BA1" w:rsidRDefault="00F26BA1" w:rsidP="00F26BA1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</w:tc>
      </w:tr>
    </w:tbl>
    <w:p w:rsidR="0046476E" w:rsidRPr="0046476E" w:rsidRDefault="0046476E" w:rsidP="0046476E"/>
    <w:sectPr w:rsidR="0046476E" w:rsidRPr="0046476E" w:rsidSect="00307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476E"/>
    <w:rsid w:val="000511DD"/>
    <w:rsid w:val="000C2F5B"/>
    <w:rsid w:val="00244707"/>
    <w:rsid w:val="0029336F"/>
    <w:rsid w:val="002C3F13"/>
    <w:rsid w:val="002C66FF"/>
    <w:rsid w:val="002C6AEE"/>
    <w:rsid w:val="002E3BFD"/>
    <w:rsid w:val="002F73F1"/>
    <w:rsid w:val="0030740F"/>
    <w:rsid w:val="003B5097"/>
    <w:rsid w:val="00413EA1"/>
    <w:rsid w:val="0046476E"/>
    <w:rsid w:val="004A1E21"/>
    <w:rsid w:val="004F4121"/>
    <w:rsid w:val="00534400"/>
    <w:rsid w:val="00627348"/>
    <w:rsid w:val="00644C7E"/>
    <w:rsid w:val="006A62BE"/>
    <w:rsid w:val="006D4220"/>
    <w:rsid w:val="007507FB"/>
    <w:rsid w:val="007A6894"/>
    <w:rsid w:val="008C317E"/>
    <w:rsid w:val="00990209"/>
    <w:rsid w:val="009F1D0D"/>
    <w:rsid w:val="00A4285C"/>
    <w:rsid w:val="00A55BC9"/>
    <w:rsid w:val="00AA2D14"/>
    <w:rsid w:val="00B0111B"/>
    <w:rsid w:val="00B1509F"/>
    <w:rsid w:val="00C46C98"/>
    <w:rsid w:val="00C51C6A"/>
    <w:rsid w:val="00C66D34"/>
    <w:rsid w:val="00C970AD"/>
    <w:rsid w:val="00CA23C3"/>
    <w:rsid w:val="00CB2A3C"/>
    <w:rsid w:val="00CD40BB"/>
    <w:rsid w:val="00D13224"/>
    <w:rsid w:val="00D22135"/>
    <w:rsid w:val="00D568A5"/>
    <w:rsid w:val="00D67F5F"/>
    <w:rsid w:val="00DD7DB9"/>
    <w:rsid w:val="00F26BA1"/>
    <w:rsid w:val="00F27803"/>
    <w:rsid w:val="00F422AC"/>
    <w:rsid w:val="00F47A4B"/>
    <w:rsid w:val="00F9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40F"/>
  </w:style>
  <w:style w:type="paragraph" w:styleId="1">
    <w:name w:val="heading 1"/>
    <w:basedOn w:val="a"/>
    <w:next w:val="a"/>
    <w:link w:val="10"/>
    <w:uiPriority w:val="9"/>
    <w:qFormat/>
    <w:rsid w:val="004647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47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644C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 Романова</cp:lastModifiedBy>
  <cp:revision>70</cp:revision>
  <dcterms:created xsi:type="dcterms:W3CDTF">2015-02-27T09:33:00Z</dcterms:created>
  <dcterms:modified xsi:type="dcterms:W3CDTF">2019-03-12T11:16:00Z</dcterms:modified>
</cp:coreProperties>
</file>